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7B09" w14:textId="70563892" w:rsidR="32370EA8" w:rsidRPr="004127A5" w:rsidRDefault="32370EA8" w:rsidP="32370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1916D6F8" w14:textId="1A3D26AE" w:rsidR="00E12D9B" w:rsidRPr="004127A5" w:rsidRDefault="3B33FC3C" w:rsidP="00662F98">
      <w:pPr>
        <w:pStyle w:val="Title"/>
        <w:jc w:val="center"/>
        <w:rPr>
          <w:rFonts w:eastAsia="Times New Roman"/>
          <w:lang w:val="lv-LV"/>
        </w:rPr>
      </w:pPr>
      <w:r w:rsidRPr="004127A5">
        <w:rPr>
          <w:rFonts w:eastAsia="Times New Roman"/>
          <w:lang w:val="lv-LV"/>
        </w:rPr>
        <w:t>Skolēna darba lapa</w:t>
      </w:r>
    </w:p>
    <w:p w14:paraId="733069FC" w14:textId="6326113A" w:rsidR="00E12D9B" w:rsidRPr="004127A5" w:rsidRDefault="00E12D9B" w:rsidP="6FBD7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49DBD85" w14:textId="77777777" w:rsidR="004719EB" w:rsidRPr="004127A5" w:rsidRDefault="47E227C3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Iepazīstieties ar tikumu sarakstu </w:t>
      </w:r>
      <w:r w:rsidR="008D0E33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lejā </w:t>
      </w: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un izvērtējiet</w:t>
      </w:r>
      <w:r w:rsidR="004719EB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:</w:t>
      </w:r>
    </w:p>
    <w:p w14:paraId="35F0E432" w14:textId="22E1D766" w:rsidR="00E12D9B" w:rsidRPr="004127A5" w:rsidRDefault="00315436" w:rsidP="003154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Kā </w:t>
      </w:r>
      <w:r w:rsidR="47E227C3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katrs no tikumiem parādās vai neparādās </w:t>
      </w:r>
      <w:r w:rsidR="005C7952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video attēloto</w:t>
      </w:r>
      <w:r w:rsidR="47E227C3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jauniešu uzvedībā</w:t>
      </w: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?</w:t>
      </w:r>
      <w:r w:rsidR="47E227C3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</w:t>
      </w:r>
    </w:p>
    <w:p w14:paraId="247F670A" w14:textId="21B7DD5C" w:rsidR="00E12D9B" w:rsidRPr="004127A5" w:rsidRDefault="47E227C3" w:rsidP="003154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Ja neparādās</w:t>
      </w:r>
      <w:r w:rsidR="000D78DE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: </w:t>
      </w: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vai varētu parādīties labāk</w:t>
      </w:r>
      <w:r w:rsidR="003D4D96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? K</w:t>
      </w: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as jauniešiem būtu jādara, lai īstenotu tikumu?  </w:t>
      </w:r>
    </w:p>
    <w:p w14:paraId="4D407840" w14:textId="30714616" w:rsidR="00E12D9B" w:rsidRPr="004127A5" w:rsidRDefault="47E227C3" w:rsidP="003154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Ja jums šķiet, ka kāds no tikumiem vispār neattiecas uz video, tad izdomājiet piemēru, kā šis tikums varētu parādīties digitālajā vidē.</w:t>
      </w:r>
    </w:p>
    <w:p w14:paraId="7E723328" w14:textId="3EAB9C57" w:rsidR="00E12D9B" w:rsidRPr="004127A5" w:rsidRDefault="00E12D9B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4601A577" w14:textId="3D5887F2" w:rsidR="00E12D9B" w:rsidRPr="004127A5" w:rsidRDefault="08597051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a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tbildība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griba un spēja paredzēt savas izvēles un rīcības sekas un rīkoties, respektējot cita cilvēka cieņu un brīvību</w:t>
      </w:r>
      <w:r w:rsidR="4FF7C965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</w:p>
    <w:p w14:paraId="576091E1" w14:textId="43B37BC2" w:rsidR="75A9DF46" w:rsidRPr="004127A5" w:rsidRDefault="75A9DF46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14C13C19" w14:textId="39C1D9A6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3DAF3F2D" w14:textId="63670464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AF4EA92" w14:textId="217440BD" w:rsidR="00E12D9B" w:rsidRPr="004127A5" w:rsidRDefault="539FAF3C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centība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čaklums, uzcītība, rūpība un griba jebkuru darbu veikt pēc iespējas mērķtiecīgāk, kvalitatīvāk un produktīvāk</w:t>
      </w:r>
      <w:r w:rsidR="1CC107B0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.</w:t>
      </w:r>
    </w:p>
    <w:p w14:paraId="48EEB33C" w14:textId="2BC1E80C" w:rsidR="1CC107B0" w:rsidRPr="004127A5" w:rsidRDefault="1CC107B0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6BDD4644" w14:textId="097417AB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1CD6AB2F" w14:textId="1255AF9B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70CE851" w14:textId="2EF3AF0E" w:rsidR="00E12D9B" w:rsidRPr="004127A5" w:rsidRDefault="1CC107B0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drosme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izlēmība, baiļu pārvarēšana, rakstura stingrība, situācijas novērtēšana un cieņpilna rīcība, uzņēmība, centieni pēc taisnīgā un labā;</w:t>
      </w:r>
    </w:p>
    <w:p w14:paraId="6029E57A" w14:textId="12C531BD" w:rsidR="67ABE2E9" w:rsidRPr="004127A5" w:rsidRDefault="67ABE2E9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61D95794" w14:textId="5FF575A6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0BDF1360" w14:textId="2D38E4E0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0FE1F02A" w14:textId="48BBAE71" w:rsidR="00E12D9B" w:rsidRPr="004127A5" w:rsidRDefault="67ABE2E9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g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odīgums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uzticamība, patiesums, vārdu un darbu saskaņa;</w:t>
      </w:r>
    </w:p>
    <w:p w14:paraId="706D4D9E" w14:textId="0C18C520" w:rsidR="127AAA5D" w:rsidRPr="004127A5" w:rsidRDefault="127AAA5D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4B96547C" w14:textId="514920BF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50C6DA0C" w14:textId="3075177F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50C5FE1E" w14:textId="075C621E" w:rsidR="00E12D9B" w:rsidRPr="004127A5" w:rsidRDefault="127AAA5D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gudrība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māka izmantot zināšanas labā veicināšanai savā un sabiedrības dzīvē;</w:t>
      </w:r>
    </w:p>
    <w:p w14:paraId="6E74B0F7" w14:textId="573E19B8" w:rsidR="2C332C5D" w:rsidRPr="004127A5" w:rsidRDefault="2C332C5D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303DDD67" w14:textId="04E0F3B0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6083B29A" w14:textId="33E74D5A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0F28D7A3" w14:textId="14601428" w:rsidR="00E12D9B" w:rsidRPr="004127A5" w:rsidRDefault="2C332C5D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laipnība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vēlība, atsaucība pret citiem, pieklājība;</w:t>
      </w:r>
    </w:p>
    <w:p w14:paraId="2B6DBD5F" w14:textId="5200FD58" w:rsidR="421A2706" w:rsidRPr="004127A5" w:rsidRDefault="421A2706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1FB04E78" w14:textId="4089C725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1D38ED9F" w14:textId="45FF3513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69BB3CBB" w14:textId="2BAD3DD4" w:rsidR="00E12D9B" w:rsidRPr="004127A5" w:rsidRDefault="421A2706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līdzcietība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attīstīta empātija, vēlme iejusties otra pārdzīvojumos un aktīvs atbalsts;</w:t>
      </w:r>
    </w:p>
    <w:p w14:paraId="365EE09E" w14:textId="1252C853" w:rsidR="0F4E3DF7" w:rsidRPr="004127A5" w:rsidRDefault="0F4E3DF7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462BA85A" w14:textId="29C81B99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2794C5D4" w14:textId="1EA80AE4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4E208FF4" w14:textId="58971849" w:rsidR="00E12D9B" w:rsidRPr="004127A5" w:rsidRDefault="0F4E3DF7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mērenība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rīcības un uzskatu līdzsvarotība, spēja nošķirt saprātīgas vēlmes no nesaprātīgām un atteikties no nevajadzīgā, atturēšanās no tā, kas traucē personas attīstību;</w:t>
      </w:r>
    </w:p>
    <w:p w14:paraId="3B01ED34" w14:textId="69251C88" w:rsidR="0B859EF6" w:rsidRPr="004127A5" w:rsidRDefault="0B859EF6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5FA27500" w14:textId="7698C00B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EBC9D8A" w14:textId="0599C844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0B54FAD2" w14:textId="148BF0DB" w:rsidR="00E12D9B" w:rsidRPr="004127A5" w:rsidRDefault="0B859EF6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savaldība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uzvedības un emociju izpausmju kontrole un vadība, respektējot savu un citu cilvēku brīvību, kā arī cienot sevi un citus;</w:t>
      </w:r>
    </w:p>
    <w:p w14:paraId="5DAFD8BD" w14:textId="65667227" w:rsidR="049D07FE" w:rsidRPr="004127A5" w:rsidRDefault="049D07F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3EA2E6FC" w14:textId="5EE53C1D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2134A449" w14:textId="0C9D3DA9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0FD0BB9A" w14:textId="19E41ECD" w:rsidR="00E12D9B" w:rsidRPr="004127A5" w:rsidRDefault="049D07F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solidaritāte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savstarpējs atbalsts un rīcības saskaņotība, rūpes par savu, citu un kopīgu labumu, demokrātisks dialogs ar citiem;</w:t>
      </w:r>
    </w:p>
    <w:p w14:paraId="14873E88" w14:textId="459C3E01" w:rsidR="6B1C3810" w:rsidRPr="004127A5" w:rsidRDefault="6B1C3810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20654CF5" w14:textId="23F5314B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420CAB0D" w14:textId="4D9D28CD" w:rsidR="00E12D9B" w:rsidRPr="004127A5" w:rsidRDefault="6B1C3810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t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aisnīgums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godprātīga lemšana, cilvēktiesību un citu saprātīgu interešu un morāles normu ievērošana;</w:t>
      </w:r>
    </w:p>
    <w:p w14:paraId="5229F4CE" w14:textId="1593BF9F" w:rsidR="43C3EDC3" w:rsidRPr="004127A5" w:rsidRDefault="43C3EDC3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>Analīze:</w:t>
      </w:r>
    </w:p>
    <w:p w14:paraId="214561F1" w14:textId="3AB342AC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342971BF" w14:textId="7FB1FD49" w:rsidR="6FBD7F9E" w:rsidRPr="004127A5" w:rsidRDefault="6FBD7F9E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</w:p>
    <w:p w14:paraId="70304852" w14:textId="44475A1F" w:rsidR="43C3EDC3" w:rsidRPr="004127A5" w:rsidRDefault="43C3EDC3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Tikums: </w:t>
      </w:r>
      <w:r w:rsidR="49FF0509" w:rsidRPr="004127A5">
        <w:rPr>
          <w:rFonts w:ascii="Times New Roman" w:eastAsia="Times New Roman" w:hAnsi="Times New Roman" w:cs="Times New Roman"/>
          <w:b/>
          <w:bCs/>
          <w:color w:val="000000" w:themeColor="text1"/>
          <w:lang w:val="lv-LV"/>
        </w:rPr>
        <w:t>tolerance</w:t>
      </w:r>
      <w:r w:rsidR="49FF0509"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 – iecietība, vēlme izprast atšķirīgo (piemēram, cilvēka ārējo izskatu, veselības stāvokli, uzvedību, viedokli, ticību, paražas).</w:t>
      </w:r>
    </w:p>
    <w:p w14:paraId="16B1437C" w14:textId="3554718B" w:rsidR="5EA6ECF0" w:rsidRPr="004127A5" w:rsidRDefault="5EA6ECF0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lv-LV"/>
        </w:rPr>
      </w:pPr>
      <w:r w:rsidRPr="004127A5">
        <w:rPr>
          <w:rFonts w:ascii="Times New Roman" w:eastAsia="Times New Roman" w:hAnsi="Times New Roman" w:cs="Times New Roman"/>
          <w:color w:val="000000" w:themeColor="text1"/>
          <w:lang w:val="lv-LV"/>
        </w:rPr>
        <w:t xml:space="preserve">Analīze: </w:t>
      </w:r>
    </w:p>
    <w:p w14:paraId="2C078E63" w14:textId="6AC30F10" w:rsidR="00E12D9B" w:rsidRPr="004127A5" w:rsidRDefault="00E12D9B" w:rsidP="1F3F8DD7">
      <w:pPr>
        <w:rPr>
          <w:rFonts w:ascii="Times New Roman" w:hAnsi="Times New Roman" w:cs="Times New Roman"/>
          <w:lang w:val="lv-LV"/>
        </w:rPr>
      </w:pPr>
    </w:p>
    <w:p w14:paraId="2D782C8C" w14:textId="77777777" w:rsidR="00814DF2" w:rsidRPr="004127A5" w:rsidRDefault="00814DF2" w:rsidP="1F3F8DD7">
      <w:pPr>
        <w:rPr>
          <w:rFonts w:ascii="Times New Roman" w:hAnsi="Times New Roman" w:cs="Times New Roman"/>
          <w:lang w:val="lv-LV"/>
        </w:rPr>
      </w:pPr>
    </w:p>
    <w:p w14:paraId="3AAC411D" w14:textId="77777777" w:rsidR="00814DF2" w:rsidRPr="004127A5" w:rsidRDefault="00814DF2" w:rsidP="1F3F8DD7">
      <w:pPr>
        <w:rPr>
          <w:rFonts w:ascii="Times New Roman" w:hAnsi="Times New Roman" w:cs="Times New Roman"/>
          <w:lang w:val="lv-LV"/>
        </w:rPr>
      </w:pPr>
    </w:p>
    <w:p w14:paraId="3BC2D35F" w14:textId="70CEFBF6" w:rsidR="00814DF2" w:rsidRPr="004127A5" w:rsidRDefault="00814DF2" w:rsidP="00B055E6">
      <w:pPr>
        <w:rPr>
          <w:rFonts w:ascii="Times New Roman" w:hAnsi="Times New Roman" w:cs="Times New Roman"/>
          <w:lang w:val="lv-LV"/>
        </w:rPr>
      </w:pPr>
      <w:r w:rsidRPr="004127A5">
        <w:rPr>
          <w:rFonts w:ascii="Times New Roman" w:hAnsi="Times New Roman" w:cs="Times New Roman"/>
          <w:lang w:val="lv-LV"/>
        </w:rPr>
        <w:t>(</w:t>
      </w:r>
      <w:r w:rsidRPr="004127A5">
        <w:rPr>
          <w:rFonts w:ascii="Times New Roman" w:hAnsi="Times New Roman" w:cs="Times New Roman"/>
          <w:i/>
          <w:iCs/>
          <w:lang w:val="lv-LV"/>
        </w:rPr>
        <w:t xml:space="preserve">Definīcijas no </w:t>
      </w:r>
      <w:r w:rsidR="004127A5" w:rsidRPr="004127A5">
        <w:rPr>
          <w:rFonts w:ascii="Times New Roman" w:hAnsi="Times New Roman" w:cs="Times New Roman"/>
          <w:i/>
          <w:iCs/>
          <w:lang w:val="lv-LV"/>
        </w:rPr>
        <w:t xml:space="preserve">26.07.2016 </w:t>
      </w:r>
      <w:r w:rsidRPr="004127A5">
        <w:rPr>
          <w:rFonts w:ascii="Times New Roman" w:hAnsi="Times New Roman" w:cs="Times New Roman"/>
          <w:i/>
          <w:iCs/>
          <w:lang w:val="lv-LV"/>
        </w:rPr>
        <w:t>MK noteikumiem 480</w:t>
      </w:r>
      <w:r w:rsidR="00B055E6" w:rsidRPr="004127A5">
        <w:rPr>
          <w:rFonts w:ascii="Times New Roman" w:hAnsi="Times New Roman" w:cs="Times New Roman"/>
          <w:i/>
          <w:iCs/>
          <w:lang w:val="lv-LV"/>
        </w:rPr>
        <w:t xml:space="preserve"> “Izglītojamo audzināšanas vadlīnijas un informācijas, mācību</w:t>
      </w:r>
      <w:r w:rsidR="004127A5" w:rsidRPr="004127A5">
        <w:rPr>
          <w:rFonts w:ascii="Times New Roman" w:hAnsi="Times New Roman" w:cs="Times New Roman"/>
          <w:i/>
          <w:iCs/>
          <w:lang w:val="lv-LV"/>
        </w:rPr>
        <w:t xml:space="preserve"> </w:t>
      </w:r>
      <w:r w:rsidR="00B055E6" w:rsidRPr="004127A5">
        <w:rPr>
          <w:rFonts w:ascii="Times New Roman" w:hAnsi="Times New Roman" w:cs="Times New Roman"/>
          <w:i/>
          <w:iCs/>
          <w:lang w:val="lv-LV"/>
        </w:rPr>
        <w:t>līdzekļu, materiālu un mācību un audzināšanas metožu</w:t>
      </w:r>
      <w:r w:rsidR="004127A5" w:rsidRPr="004127A5">
        <w:rPr>
          <w:rFonts w:ascii="Times New Roman" w:hAnsi="Times New Roman" w:cs="Times New Roman"/>
          <w:i/>
          <w:iCs/>
          <w:lang w:val="lv-LV"/>
        </w:rPr>
        <w:t xml:space="preserve"> </w:t>
      </w:r>
      <w:r w:rsidR="00B055E6" w:rsidRPr="004127A5">
        <w:rPr>
          <w:rFonts w:ascii="Times New Roman" w:hAnsi="Times New Roman" w:cs="Times New Roman"/>
          <w:i/>
          <w:iCs/>
          <w:lang w:val="lv-LV"/>
        </w:rPr>
        <w:t>izvērtēšanas kārtība</w:t>
      </w:r>
      <w:r w:rsidR="004127A5" w:rsidRPr="004127A5">
        <w:rPr>
          <w:rFonts w:ascii="Times New Roman" w:hAnsi="Times New Roman" w:cs="Times New Roman"/>
          <w:i/>
          <w:iCs/>
          <w:lang w:val="lv-LV"/>
        </w:rPr>
        <w:t>”</w:t>
      </w:r>
      <w:r w:rsidRPr="004127A5">
        <w:rPr>
          <w:rFonts w:ascii="Times New Roman" w:hAnsi="Times New Roman" w:cs="Times New Roman"/>
          <w:lang w:val="lv-LV"/>
        </w:rPr>
        <w:t>)</w:t>
      </w:r>
    </w:p>
    <w:sectPr w:rsidR="00814DF2" w:rsidRPr="00412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9AEA" w14:textId="77777777" w:rsidR="00D9709E" w:rsidRDefault="00D9709E" w:rsidP="00A748B3">
      <w:pPr>
        <w:spacing w:after="0" w:line="240" w:lineRule="auto"/>
      </w:pPr>
      <w:r>
        <w:separator/>
      </w:r>
    </w:p>
  </w:endnote>
  <w:endnote w:type="continuationSeparator" w:id="0">
    <w:p w14:paraId="4E92E844" w14:textId="77777777" w:rsidR="00D9709E" w:rsidRDefault="00D9709E" w:rsidP="00A748B3">
      <w:pPr>
        <w:spacing w:after="0" w:line="240" w:lineRule="auto"/>
      </w:pPr>
      <w:r>
        <w:continuationSeparator/>
      </w:r>
    </w:p>
  </w:endnote>
  <w:endnote w:type="continuationNotice" w:id="1">
    <w:p w14:paraId="1EA798A2" w14:textId="77777777" w:rsidR="00D9709E" w:rsidRDefault="00D97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26E6" w14:textId="77777777" w:rsidR="00091FE8" w:rsidRDefault="00091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40E3" w14:textId="77777777" w:rsidR="00091FE8" w:rsidRDefault="00091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ED13" w14:textId="77777777" w:rsidR="00091FE8" w:rsidRDefault="000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B306" w14:textId="77777777" w:rsidR="00D9709E" w:rsidRDefault="00D9709E" w:rsidP="00A748B3">
      <w:pPr>
        <w:spacing w:after="0" w:line="240" w:lineRule="auto"/>
      </w:pPr>
      <w:r>
        <w:separator/>
      </w:r>
    </w:p>
  </w:footnote>
  <w:footnote w:type="continuationSeparator" w:id="0">
    <w:p w14:paraId="0C4CADD2" w14:textId="77777777" w:rsidR="00D9709E" w:rsidRDefault="00D9709E" w:rsidP="00A748B3">
      <w:pPr>
        <w:spacing w:after="0" w:line="240" w:lineRule="auto"/>
      </w:pPr>
      <w:r>
        <w:continuationSeparator/>
      </w:r>
    </w:p>
  </w:footnote>
  <w:footnote w:type="continuationNotice" w:id="1">
    <w:p w14:paraId="61B80B86" w14:textId="77777777" w:rsidR="00D9709E" w:rsidRDefault="00D97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AF40" w14:textId="77777777" w:rsidR="00091FE8" w:rsidRDefault="00091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97F2" w14:textId="77337385" w:rsidR="004C0A80" w:rsidRPr="004C0A80" w:rsidRDefault="004C0A80" w:rsidP="004C0A80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4C0A80">
      <w:rPr>
        <w:rFonts w:ascii="Times New Roman" w:eastAsia="Wingdings" w:hAnsi="Times New Roman" w:cs="Times New Roman"/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1FE988EF" wp14:editId="4C264A99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0A80">
      <w:rPr>
        <w:rFonts w:ascii="Times New Roman" w:eastAsia="Wingdings" w:hAnsi="Times New Roman" w:cs="Times New Roman"/>
        <w:lang w:val="lv-LV" w:eastAsia="lv-LV"/>
      </w:rPr>
      <w:t>11. klase, 4. modulis</w:t>
    </w:r>
    <w:r w:rsidR="008D0E33">
      <w:rPr>
        <w:rFonts w:ascii="Times New Roman" w:eastAsia="Wingdings" w:hAnsi="Times New Roman" w:cs="Times New Roman"/>
        <w:lang w:val="lv-LV" w:eastAsia="lv-LV"/>
      </w:rPr>
      <w:t xml:space="preserve">: </w:t>
    </w:r>
    <w:r w:rsidRPr="004C0A80">
      <w:rPr>
        <w:rFonts w:ascii="Times New Roman" w:eastAsia="Wingdings" w:hAnsi="Times New Roman" w:cs="Times New Roman"/>
        <w:lang w:val="lv-LV" w:eastAsia="lv-LV"/>
      </w:rPr>
      <w:t>Uzplaukums digitālajā vidē</w:t>
    </w:r>
  </w:p>
  <w:p w14:paraId="5224EBB7" w14:textId="3653681F" w:rsidR="004C0A80" w:rsidRPr="004C0A80" w:rsidRDefault="004C0A80" w:rsidP="004C0A80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4C0A80">
      <w:rPr>
        <w:rFonts w:ascii="Times New Roman" w:eastAsia="Wingdings" w:hAnsi="Times New Roman" w:cs="Times New Roman"/>
        <w:lang w:val="lv-LV" w:eastAsia="lv-LV"/>
      </w:rPr>
      <w:t>Tēma: Attīstība digitālajā pasaulē</w:t>
    </w:r>
  </w:p>
  <w:p w14:paraId="6D73AC49" w14:textId="5A4E7BDA" w:rsidR="004C0A80" w:rsidRPr="004C0A80" w:rsidRDefault="004C0A80" w:rsidP="004C0A80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4C0A80">
      <w:rPr>
        <w:rFonts w:ascii="Times New Roman" w:eastAsia="Wingdings" w:hAnsi="Times New Roman" w:cs="Times New Roman"/>
        <w:lang w:val="lv-LV" w:eastAsia="lv-LV"/>
      </w:rPr>
      <w:t>2. nodarbība – Kāds es vēlos būt attiecībās digitālajā vidē?</w:t>
    </w:r>
  </w:p>
  <w:p w14:paraId="221D3A50" w14:textId="775A9783" w:rsidR="00A748B3" w:rsidRPr="004C0A80" w:rsidRDefault="00662F98" w:rsidP="004C0A80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Wingdings" w:hAnsi="Times New Roman" w:cs="Times New Roman"/>
        <w:lang w:val="lv-LV" w:eastAsia="lv-LV"/>
      </w:rPr>
      <w:t xml:space="preserve">1. materiāls - </w:t>
    </w:r>
    <w:r w:rsidR="004C0A80">
      <w:rPr>
        <w:rFonts w:ascii="Times New Roman" w:eastAsia="Wingdings" w:hAnsi="Times New Roman" w:cs="Times New Roman"/>
        <w:lang w:val="lv-LV" w:eastAsia="lv-LV"/>
      </w:rPr>
      <w:t>Darba lapa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47B5" w14:textId="77777777" w:rsidR="00091FE8" w:rsidRDefault="00091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83F3"/>
    <w:multiLevelType w:val="hybridMultilevel"/>
    <w:tmpl w:val="8ABEFD6E"/>
    <w:lvl w:ilvl="0" w:tplc="F04C5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05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2C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6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C6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EE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C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4B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07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E35"/>
    <w:multiLevelType w:val="hybridMultilevel"/>
    <w:tmpl w:val="E3420898"/>
    <w:lvl w:ilvl="0" w:tplc="2E0CC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4B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40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42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EF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4B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06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09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A1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D122"/>
    <w:multiLevelType w:val="hybridMultilevel"/>
    <w:tmpl w:val="C28ADC3C"/>
    <w:lvl w:ilvl="0" w:tplc="6BB6A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89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A0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06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44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2E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B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A8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CF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B913"/>
    <w:multiLevelType w:val="hybridMultilevel"/>
    <w:tmpl w:val="E7BCA6A2"/>
    <w:lvl w:ilvl="0" w:tplc="09A8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2F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C2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6E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0F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58B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AD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E0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61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62CF"/>
    <w:multiLevelType w:val="hybridMultilevel"/>
    <w:tmpl w:val="7A824E28"/>
    <w:lvl w:ilvl="0" w:tplc="A8A41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8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09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4C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62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9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C7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8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0C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7713"/>
    <w:multiLevelType w:val="hybridMultilevel"/>
    <w:tmpl w:val="851E6590"/>
    <w:lvl w:ilvl="0" w:tplc="C3344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48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EE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0B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9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60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20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4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AA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148F"/>
    <w:multiLevelType w:val="hybridMultilevel"/>
    <w:tmpl w:val="BFEC3FE2"/>
    <w:lvl w:ilvl="0" w:tplc="0EDA4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C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A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2B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AE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4A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C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1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48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E69E"/>
    <w:multiLevelType w:val="hybridMultilevel"/>
    <w:tmpl w:val="1D606950"/>
    <w:lvl w:ilvl="0" w:tplc="BBE2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AA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61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EC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C6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B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22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21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EF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CC4E"/>
    <w:multiLevelType w:val="hybridMultilevel"/>
    <w:tmpl w:val="DB4EBD88"/>
    <w:lvl w:ilvl="0" w:tplc="89085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C3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0F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A6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46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29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C9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C3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B6AFD"/>
    <w:multiLevelType w:val="hybridMultilevel"/>
    <w:tmpl w:val="6846B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388D7"/>
    <w:multiLevelType w:val="hybridMultilevel"/>
    <w:tmpl w:val="29D06C0E"/>
    <w:lvl w:ilvl="0" w:tplc="B072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4E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29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E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28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61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85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A2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4A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FCA2A"/>
    <w:multiLevelType w:val="hybridMultilevel"/>
    <w:tmpl w:val="37563476"/>
    <w:lvl w:ilvl="0" w:tplc="22569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8A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CA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26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C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E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C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69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AF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C8B2"/>
    <w:multiLevelType w:val="hybridMultilevel"/>
    <w:tmpl w:val="9BA21C94"/>
    <w:lvl w:ilvl="0" w:tplc="D044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09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0B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5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86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7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A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CD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6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403576">
    <w:abstractNumId w:val="1"/>
  </w:num>
  <w:num w:numId="2" w16cid:durableId="1466503079">
    <w:abstractNumId w:val="6"/>
  </w:num>
  <w:num w:numId="3" w16cid:durableId="1491098761">
    <w:abstractNumId w:val="0"/>
  </w:num>
  <w:num w:numId="4" w16cid:durableId="1966346752">
    <w:abstractNumId w:val="5"/>
  </w:num>
  <w:num w:numId="5" w16cid:durableId="2006205994">
    <w:abstractNumId w:val="3"/>
  </w:num>
  <w:num w:numId="6" w16cid:durableId="342783226">
    <w:abstractNumId w:val="8"/>
  </w:num>
  <w:num w:numId="7" w16cid:durableId="489254067">
    <w:abstractNumId w:val="7"/>
  </w:num>
  <w:num w:numId="8" w16cid:durableId="347996291">
    <w:abstractNumId w:val="4"/>
  </w:num>
  <w:num w:numId="9" w16cid:durableId="104619464">
    <w:abstractNumId w:val="2"/>
  </w:num>
  <w:num w:numId="10" w16cid:durableId="991521370">
    <w:abstractNumId w:val="10"/>
  </w:num>
  <w:num w:numId="11" w16cid:durableId="1585845130">
    <w:abstractNumId w:val="12"/>
  </w:num>
  <w:num w:numId="12" w16cid:durableId="1281914185">
    <w:abstractNumId w:val="11"/>
  </w:num>
  <w:num w:numId="13" w16cid:durableId="85347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000FFA"/>
    <w:rsid w:val="00091FE8"/>
    <w:rsid w:val="000D78DE"/>
    <w:rsid w:val="002302F5"/>
    <w:rsid w:val="00290351"/>
    <w:rsid w:val="00294A12"/>
    <w:rsid w:val="00315436"/>
    <w:rsid w:val="003D4D96"/>
    <w:rsid w:val="004127A5"/>
    <w:rsid w:val="00445A3E"/>
    <w:rsid w:val="004719EB"/>
    <w:rsid w:val="004C0A80"/>
    <w:rsid w:val="005C7952"/>
    <w:rsid w:val="00662F98"/>
    <w:rsid w:val="00760914"/>
    <w:rsid w:val="00814DF2"/>
    <w:rsid w:val="008D0E33"/>
    <w:rsid w:val="00A748B3"/>
    <w:rsid w:val="00B055E6"/>
    <w:rsid w:val="00C71801"/>
    <w:rsid w:val="00CE0C94"/>
    <w:rsid w:val="00D9709E"/>
    <w:rsid w:val="00DA22C7"/>
    <w:rsid w:val="00E12D9B"/>
    <w:rsid w:val="00FE2AAF"/>
    <w:rsid w:val="048D95E4"/>
    <w:rsid w:val="049D07FE"/>
    <w:rsid w:val="053D90D8"/>
    <w:rsid w:val="06296645"/>
    <w:rsid w:val="08597051"/>
    <w:rsid w:val="0B859EF6"/>
    <w:rsid w:val="0F4E3DF7"/>
    <w:rsid w:val="127AAA5D"/>
    <w:rsid w:val="1CC107B0"/>
    <w:rsid w:val="1F3F8DD7"/>
    <w:rsid w:val="2C332C5D"/>
    <w:rsid w:val="2E7A9950"/>
    <w:rsid w:val="32370EA8"/>
    <w:rsid w:val="35B2895E"/>
    <w:rsid w:val="3A6CD224"/>
    <w:rsid w:val="3B33FC3C"/>
    <w:rsid w:val="3C08A285"/>
    <w:rsid w:val="421A2706"/>
    <w:rsid w:val="43C3EDC3"/>
    <w:rsid w:val="47000FFA"/>
    <w:rsid w:val="47E227C3"/>
    <w:rsid w:val="49FF0509"/>
    <w:rsid w:val="4DC28436"/>
    <w:rsid w:val="4FF7C965"/>
    <w:rsid w:val="539FAF3C"/>
    <w:rsid w:val="5EA6ECF0"/>
    <w:rsid w:val="60421C49"/>
    <w:rsid w:val="67ABE2E9"/>
    <w:rsid w:val="6B1C3810"/>
    <w:rsid w:val="6E645D00"/>
    <w:rsid w:val="6FBD7F9E"/>
    <w:rsid w:val="75A9D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00FFA"/>
  <w15:chartTrackingRefBased/>
  <w15:docId w15:val="{C1BAF5AF-7889-4636-8DED-5B5A7829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B3"/>
  </w:style>
  <w:style w:type="paragraph" w:styleId="Footer">
    <w:name w:val="footer"/>
    <w:basedOn w:val="Normal"/>
    <w:link w:val="FooterChar"/>
    <w:uiPriority w:val="99"/>
    <w:unhideWhenUsed/>
    <w:rsid w:val="00A7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B3"/>
  </w:style>
  <w:style w:type="paragraph" w:styleId="Title">
    <w:name w:val="Title"/>
    <w:basedOn w:val="Normal"/>
    <w:next w:val="Normal"/>
    <w:link w:val="TitleChar"/>
    <w:uiPriority w:val="10"/>
    <w:qFormat/>
    <w:rsid w:val="00662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F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63650-49E9-4D97-B380-B5D8C23E5759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71A59A97-AFA8-4361-A892-912AE878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9248A-1D1A-493B-A724-886E9D57E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Patrīcija Marija Keiša</dc:creator>
  <cp:keywords/>
  <dc:description/>
  <cp:lastModifiedBy>Artūrs Banga</cp:lastModifiedBy>
  <cp:revision>18</cp:revision>
  <dcterms:created xsi:type="dcterms:W3CDTF">2023-04-21T15:23:00Z</dcterms:created>
  <dcterms:modified xsi:type="dcterms:W3CDTF">2023-11-04T10:52:00Z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